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36" w:rsidRDefault="00A25636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00250" cy="314325"/>
            <wp:effectExtent l="19050" t="0" r="0" b="0"/>
            <wp:docPr id="1" name="Рисунок 1" descr="cid:image001.png@01DAC26C.30531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AC26C.30531A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E1A" w:rsidRPr="002D5382" w:rsidRDefault="00C24DF9" w:rsidP="00A2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82">
        <w:rPr>
          <w:rFonts w:ascii="Times New Roman" w:hAnsi="Times New Roman" w:cs="Times New Roman"/>
          <w:b/>
          <w:sz w:val="28"/>
          <w:szCs w:val="28"/>
        </w:rPr>
        <w:t xml:space="preserve">Как узаконить </w:t>
      </w:r>
      <w:r w:rsidR="002D5382" w:rsidRPr="002D5382">
        <w:rPr>
          <w:rFonts w:ascii="Times New Roman" w:hAnsi="Times New Roman" w:cs="Times New Roman"/>
          <w:b/>
          <w:sz w:val="28"/>
          <w:szCs w:val="28"/>
        </w:rPr>
        <w:t>пристройку,</w:t>
      </w:r>
      <w:r w:rsidRPr="002D5382">
        <w:rPr>
          <w:rFonts w:ascii="Times New Roman" w:hAnsi="Times New Roman" w:cs="Times New Roman"/>
          <w:b/>
          <w:sz w:val="28"/>
          <w:szCs w:val="28"/>
        </w:rPr>
        <w:t xml:space="preserve"> к частному дому</w:t>
      </w:r>
      <w:r w:rsidR="00E357AF" w:rsidRPr="002D5382">
        <w:rPr>
          <w:rFonts w:ascii="Times New Roman" w:hAnsi="Times New Roman" w:cs="Times New Roman"/>
          <w:b/>
          <w:sz w:val="28"/>
          <w:szCs w:val="28"/>
        </w:rPr>
        <w:t xml:space="preserve"> которую уже построили</w:t>
      </w:r>
      <w:r w:rsidR="00A416C7">
        <w:rPr>
          <w:rFonts w:ascii="Times New Roman" w:hAnsi="Times New Roman" w:cs="Times New Roman"/>
          <w:b/>
          <w:sz w:val="28"/>
          <w:szCs w:val="28"/>
        </w:rPr>
        <w:t>?</w:t>
      </w:r>
    </w:p>
    <w:p w:rsidR="00C24DF9" w:rsidRDefault="00C24DF9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 w:rsidRPr="002D5382">
        <w:rPr>
          <w:rFonts w:ascii="Times New Roman" w:hAnsi="Times New Roman" w:cs="Times New Roman"/>
          <w:sz w:val="28"/>
          <w:szCs w:val="28"/>
        </w:rPr>
        <w:t>Нужно ли узаконивать веранду при продаже жилья? Какие дополнения не требуют узаконивания? Эт</w:t>
      </w:r>
      <w:r w:rsidR="002D5382" w:rsidRPr="002D5382">
        <w:rPr>
          <w:rFonts w:ascii="Times New Roman" w:hAnsi="Times New Roman" w:cs="Times New Roman"/>
          <w:sz w:val="28"/>
          <w:szCs w:val="28"/>
        </w:rPr>
        <w:t>и</w:t>
      </w:r>
      <w:r w:rsidRPr="002D5382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2D5382" w:rsidRPr="002D5382">
        <w:rPr>
          <w:rFonts w:ascii="Times New Roman" w:hAnsi="Times New Roman" w:cs="Times New Roman"/>
          <w:sz w:val="28"/>
          <w:szCs w:val="28"/>
        </w:rPr>
        <w:t xml:space="preserve">задают во время проведения консультаций </w:t>
      </w:r>
      <w:r w:rsidRPr="002D5382">
        <w:rPr>
          <w:rFonts w:ascii="Times New Roman" w:hAnsi="Times New Roman" w:cs="Times New Roman"/>
          <w:sz w:val="28"/>
          <w:szCs w:val="28"/>
        </w:rPr>
        <w:t>владельц</w:t>
      </w:r>
      <w:r w:rsidR="002D5382" w:rsidRPr="002D5382">
        <w:rPr>
          <w:rFonts w:ascii="Times New Roman" w:hAnsi="Times New Roman" w:cs="Times New Roman"/>
          <w:sz w:val="28"/>
          <w:szCs w:val="28"/>
        </w:rPr>
        <w:t>ы</w:t>
      </w:r>
      <w:r w:rsidRPr="002D5382">
        <w:rPr>
          <w:rFonts w:ascii="Times New Roman" w:hAnsi="Times New Roman" w:cs="Times New Roman"/>
          <w:sz w:val="28"/>
          <w:szCs w:val="28"/>
        </w:rPr>
        <w:t xml:space="preserve"> частных домов, которые хотя</w:t>
      </w:r>
      <w:r w:rsidR="00772C36" w:rsidRPr="002D5382">
        <w:rPr>
          <w:rFonts w:ascii="Times New Roman" w:hAnsi="Times New Roman" w:cs="Times New Roman"/>
          <w:sz w:val="28"/>
          <w:szCs w:val="28"/>
        </w:rPr>
        <w:t>т увеличить жилую площадь своих домовладений</w:t>
      </w:r>
      <w:r w:rsidRPr="002D5382">
        <w:rPr>
          <w:rFonts w:ascii="Times New Roman" w:hAnsi="Times New Roman" w:cs="Times New Roman"/>
          <w:sz w:val="28"/>
          <w:szCs w:val="28"/>
        </w:rPr>
        <w:t xml:space="preserve">. </w:t>
      </w:r>
      <w:r w:rsidR="002D5382" w:rsidRPr="002D5382">
        <w:rPr>
          <w:rFonts w:ascii="Times New Roman" w:hAnsi="Times New Roman" w:cs="Times New Roman"/>
          <w:sz w:val="28"/>
          <w:szCs w:val="28"/>
        </w:rPr>
        <w:t>Сегодня, в нашей рубрике «Вопрос-ответ» мы расскажем,</w:t>
      </w:r>
      <w:r w:rsidRPr="002D5382">
        <w:rPr>
          <w:rFonts w:ascii="Times New Roman" w:hAnsi="Times New Roman" w:cs="Times New Roman"/>
          <w:sz w:val="28"/>
          <w:szCs w:val="28"/>
        </w:rPr>
        <w:t xml:space="preserve"> </w:t>
      </w:r>
      <w:r w:rsidR="00E357AF" w:rsidRPr="002D5382">
        <w:rPr>
          <w:rFonts w:ascii="Times New Roman" w:hAnsi="Times New Roman" w:cs="Times New Roman"/>
          <w:sz w:val="28"/>
          <w:szCs w:val="28"/>
        </w:rPr>
        <w:t xml:space="preserve">как это </w:t>
      </w:r>
      <w:r w:rsidR="002D5382" w:rsidRPr="002D5382">
        <w:rPr>
          <w:rFonts w:ascii="Times New Roman" w:hAnsi="Times New Roman" w:cs="Times New Roman"/>
          <w:sz w:val="28"/>
          <w:szCs w:val="28"/>
        </w:rPr>
        <w:t>сделать.</w:t>
      </w:r>
    </w:p>
    <w:p w:rsidR="00152780" w:rsidRPr="00E4109D" w:rsidRDefault="00152780" w:rsidP="00772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9D">
        <w:rPr>
          <w:rFonts w:ascii="Times New Roman" w:hAnsi="Times New Roman" w:cs="Times New Roman"/>
          <w:b/>
          <w:sz w:val="28"/>
          <w:szCs w:val="28"/>
        </w:rPr>
        <w:t>Что признается самостроем</w:t>
      </w:r>
      <w:r w:rsidR="00E4109D">
        <w:rPr>
          <w:rFonts w:ascii="Times New Roman" w:hAnsi="Times New Roman" w:cs="Times New Roman"/>
          <w:b/>
          <w:sz w:val="28"/>
          <w:szCs w:val="28"/>
        </w:rPr>
        <w:t>?</w:t>
      </w:r>
    </w:p>
    <w:p w:rsidR="00152780" w:rsidRDefault="00152780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Самовольной постройкой признается та недвижимость, которая сооружена без законных согласований и без разрешения, с нар</w:t>
      </w:r>
      <w:r w:rsidR="00F04F2F">
        <w:rPr>
          <w:rFonts w:ascii="Times New Roman" w:hAnsi="Times New Roman" w:cs="Times New Roman"/>
          <w:sz w:val="28"/>
          <w:szCs w:val="28"/>
        </w:rPr>
        <w:t xml:space="preserve">ушением градостроительных норм. </w:t>
      </w:r>
      <w:r>
        <w:rPr>
          <w:rFonts w:ascii="Times New Roman" w:hAnsi="Times New Roman" w:cs="Times New Roman"/>
          <w:sz w:val="28"/>
          <w:szCs w:val="28"/>
        </w:rPr>
        <w:t>Если нарушено назначени</w:t>
      </w:r>
      <w:r w:rsidR="00F04F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застройки земельного участка, недвижимость тоже признают самостроем.</w:t>
      </w:r>
    </w:p>
    <w:p w:rsidR="008F0B76" w:rsidRPr="0022702D" w:rsidRDefault="00152780" w:rsidP="00772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постройки следует </w:t>
      </w:r>
      <w:r w:rsidR="008F0B76" w:rsidRPr="0022702D">
        <w:rPr>
          <w:rFonts w:ascii="Times New Roman" w:hAnsi="Times New Roman" w:cs="Times New Roman"/>
          <w:b/>
          <w:sz w:val="28"/>
          <w:szCs w:val="28"/>
        </w:rPr>
        <w:t>оформлять в собственность, 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</w:t>
      </w:r>
      <w:r w:rsidR="008F0B76" w:rsidRPr="0022702D">
        <w:rPr>
          <w:rFonts w:ascii="Times New Roman" w:hAnsi="Times New Roman" w:cs="Times New Roman"/>
          <w:b/>
          <w:sz w:val="28"/>
          <w:szCs w:val="28"/>
        </w:rPr>
        <w:t xml:space="preserve"> нет?</w:t>
      </w:r>
    </w:p>
    <w:p w:rsidR="008F0B76" w:rsidRDefault="008F0B76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</w:t>
      </w:r>
      <w:r w:rsidR="006E2DED">
        <w:rPr>
          <w:rFonts w:ascii="Times New Roman" w:hAnsi="Times New Roman" w:cs="Times New Roman"/>
          <w:sz w:val="28"/>
          <w:szCs w:val="28"/>
        </w:rPr>
        <w:t>тельном</w:t>
      </w:r>
      <w:r>
        <w:rPr>
          <w:rFonts w:ascii="Times New Roman" w:hAnsi="Times New Roman" w:cs="Times New Roman"/>
          <w:sz w:val="28"/>
          <w:szCs w:val="28"/>
        </w:rPr>
        <w:t xml:space="preserve"> порядке ставят </w:t>
      </w:r>
      <w:r w:rsidR="008D4240" w:rsidRPr="006E2DED">
        <w:rPr>
          <w:rFonts w:ascii="Times New Roman" w:hAnsi="Times New Roman" w:cs="Times New Roman"/>
          <w:color w:val="000000" w:themeColor="text1"/>
          <w:sz w:val="28"/>
          <w:szCs w:val="28"/>
        </w:rPr>
        <w:t>на кадастровый учет</w:t>
      </w:r>
      <w:r w:rsidR="006E2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строительства. К таковым относятся строения, которые </w:t>
      </w:r>
      <w:r w:rsidR="00A81EB7">
        <w:rPr>
          <w:rFonts w:ascii="Times New Roman" w:hAnsi="Times New Roman" w:cs="Times New Roman"/>
          <w:sz w:val="28"/>
          <w:szCs w:val="28"/>
        </w:rPr>
        <w:t>отвечают следующим критериям: имеют фундамент; подключены к инженерным системам; имеют цельную сборную конструкцию, котор</w:t>
      </w:r>
      <w:r w:rsidR="00F04F2F">
        <w:rPr>
          <w:rFonts w:ascii="Times New Roman" w:hAnsi="Times New Roman" w:cs="Times New Roman"/>
          <w:sz w:val="28"/>
          <w:szCs w:val="28"/>
        </w:rPr>
        <w:t>ую</w:t>
      </w:r>
      <w:r w:rsidR="00A81EB7">
        <w:rPr>
          <w:rFonts w:ascii="Times New Roman" w:hAnsi="Times New Roman" w:cs="Times New Roman"/>
          <w:sz w:val="28"/>
          <w:szCs w:val="28"/>
        </w:rPr>
        <w:t xml:space="preserve"> невозможно перемес</w:t>
      </w:r>
      <w:r w:rsidR="00F04F2F">
        <w:rPr>
          <w:rFonts w:ascii="Times New Roman" w:hAnsi="Times New Roman" w:cs="Times New Roman"/>
          <w:sz w:val="28"/>
          <w:szCs w:val="28"/>
        </w:rPr>
        <w:t>тить, не причинив ущерб объекту.</w:t>
      </w:r>
    </w:p>
    <w:p w:rsidR="00A81EB7" w:rsidRDefault="00A81EB7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регистри</w:t>
      </w:r>
      <w:r w:rsidR="007E0056">
        <w:rPr>
          <w:rFonts w:ascii="Times New Roman" w:hAnsi="Times New Roman" w:cs="Times New Roman"/>
          <w:sz w:val="28"/>
          <w:szCs w:val="28"/>
        </w:rPr>
        <w:t>ровать необходимо гаражи, сараи</w:t>
      </w:r>
      <w:r>
        <w:rPr>
          <w:rFonts w:ascii="Times New Roman" w:hAnsi="Times New Roman" w:cs="Times New Roman"/>
          <w:sz w:val="28"/>
          <w:szCs w:val="28"/>
        </w:rPr>
        <w:t>, бани, летние кухни, при условии</w:t>
      </w:r>
      <w:r w:rsidR="007E0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являются капитальными. Также регистрировать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</w:t>
      </w:r>
      <w:r w:rsidR="007E0056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пристраиваются к дому, имеют общую крышу, стены.</w:t>
      </w:r>
    </w:p>
    <w:p w:rsidR="00A81EB7" w:rsidRDefault="009E621B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необходимости р</w:t>
      </w:r>
      <w:r w:rsidR="00A81EB7">
        <w:rPr>
          <w:rFonts w:ascii="Times New Roman" w:hAnsi="Times New Roman" w:cs="Times New Roman"/>
          <w:sz w:val="28"/>
          <w:szCs w:val="28"/>
        </w:rPr>
        <w:t>егистрировать постро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йки</w:t>
      </w:r>
      <w:r w:rsidR="00A81EB7">
        <w:rPr>
          <w:rFonts w:ascii="Times New Roman" w:hAnsi="Times New Roman" w:cs="Times New Roman"/>
          <w:sz w:val="28"/>
          <w:szCs w:val="28"/>
        </w:rPr>
        <w:t xml:space="preserve"> для временного или сезонного использования такие как: теплицы, сараи, дровницы и другие постройки без фундамента. Таки</w:t>
      </w:r>
      <w:r w:rsidR="0022702D">
        <w:rPr>
          <w:rFonts w:ascii="Times New Roman" w:hAnsi="Times New Roman" w:cs="Times New Roman"/>
          <w:sz w:val="28"/>
          <w:szCs w:val="28"/>
        </w:rPr>
        <w:t>е постройки при продаже земли можно будет снести или целиком перевезти в другое место.</w:t>
      </w:r>
    </w:p>
    <w:p w:rsidR="005C0FC7" w:rsidRDefault="00F45BF9" w:rsidP="00772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</w:t>
      </w:r>
      <w:r w:rsidR="007E0056">
        <w:rPr>
          <w:rFonts w:ascii="Times New Roman" w:hAnsi="Times New Roman" w:cs="Times New Roman"/>
          <w:b/>
          <w:sz w:val="28"/>
          <w:szCs w:val="28"/>
        </w:rPr>
        <w:t>енты нужны для легализации самос</w:t>
      </w:r>
      <w:r>
        <w:rPr>
          <w:rFonts w:ascii="Times New Roman" w:hAnsi="Times New Roman" w:cs="Times New Roman"/>
          <w:b/>
          <w:sz w:val="28"/>
          <w:szCs w:val="28"/>
        </w:rPr>
        <w:t>троя</w:t>
      </w:r>
      <w:r w:rsidR="007E0056">
        <w:rPr>
          <w:rFonts w:ascii="Times New Roman" w:hAnsi="Times New Roman" w:cs="Times New Roman"/>
          <w:b/>
          <w:sz w:val="28"/>
          <w:szCs w:val="28"/>
        </w:rPr>
        <w:t>?</w:t>
      </w:r>
    </w:p>
    <w:p w:rsidR="00F45BF9" w:rsidRDefault="00F45BF9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 w:rsidRPr="00F45BF9">
        <w:rPr>
          <w:rFonts w:ascii="Times New Roman" w:hAnsi="Times New Roman" w:cs="Times New Roman"/>
          <w:sz w:val="28"/>
          <w:szCs w:val="28"/>
        </w:rPr>
        <w:t>Если вы захотели узаконить постройку путем получения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разрешения, вам понадобиться:</w:t>
      </w:r>
    </w:p>
    <w:p w:rsidR="00F45BF9" w:rsidRPr="009E621B" w:rsidRDefault="009E621B" w:rsidP="009E621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1B">
        <w:rPr>
          <w:rFonts w:ascii="Times New Roman" w:hAnsi="Times New Roman" w:cs="Times New Roman"/>
          <w:sz w:val="28"/>
          <w:szCs w:val="28"/>
        </w:rPr>
        <w:t>г</w:t>
      </w:r>
      <w:r w:rsidR="00F45BF9" w:rsidRPr="009E621B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</w:t>
      </w:r>
      <w:r w:rsidR="007E0056" w:rsidRPr="009E621B">
        <w:rPr>
          <w:rFonts w:ascii="Times New Roman" w:hAnsi="Times New Roman" w:cs="Times New Roman"/>
          <w:sz w:val="28"/>
          <w:szCs w:val="28"/>
        </w:rPr>
        <w:t xml:space="preserve"> </w:t>
      </w:r>
      <w:r w:rsidR="00F45BF9" w:rsidRPr="009E621B">
        <w:rPr>
          <w:rFonts w:ascii="Times New Roman" w:hAnsi="Times New Roman" w:cs="Times New Roman"/>
          <w:sz w:val="28"/>
          <w:szCs w:val="28"/>
        </w:rPr>
        <w:t>(ГПЗУ) и техни</w:t>
      </w:r>
      <w:r w:rsidRPr="009E621B">
        <w:rPr>
          <w:rFonts w:ascii="Times New Roman" w:hAnsi="Times New Roman" w:cs="Times New Roman"/>
          <w:sz w:val="28"/>
          <w:szCs w:val="28"/>
        </w:rPr>
        <w:t>ческие условия на коммуникации (и</w:t>
      </w:r>
      <w:r w:rsidR="00F45BF9" w:rsidRPr="009E621B">
        <w:rPr>
          <w:rFonts w:ascii="Times New Roman" w:hAnsi="Times New Roman" w:cs="Times New Roman"/>
          <w:sz w:val="28"/>
          <w:szCs w:val="28"/>
        </w:rPr>
        <w:t>х можно получить в органе местного самоуправления по месту нахождения земельного участка</w:t>
      </w:r>
      <w:r w:rsidRPr="009E621B">
        <w:rPr>
          <w:rFonts w:ascii="Times New Roman" w:hAnsi="Times New Roman" w:cs="Times New Roman"/>
          <w:sz w:val="28"/>
          <w:szCs w:val="28"/>
        </w:rPr>
        <w:t>)</w:t>
      </w:r>
      <w:r w:rsidR="00F45BF9" w:rsidRPr="009E621B">
        <w:rPr>
          <w:rFonts w:ascii="Times New Roman" w:hAnsi="Times New Roman" w:cs="Times New Roman"/>
          <w:sz w:val="28"/>
          <w:szCs w:val="28"/>
        </w:rPr>
        <w:t>;</w:t>
      </w:r>
    </w:p>
    <w:p w:rsidR="00F45BF9" w:rsidRPr="009E621B" w:rsidRDefault="009E621B" w:rsidP="009E621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1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45BF9" w:rsidRPr="009E621B">
        <w:rPr>
          <w:rFonts w:ascii="Times New Roman" w:hAnsi="Times New Roman" w:cs="Times New Roman"/>
          <w:sz w:val="28"/>
          <w:szCs w:val="28"/>
        </w:rPr>
        <w:t>кт обследования территории от проектной организации;</w:t>
      </w:r>
    </w:p>
    <w:p w:rsidR="00F45BF9" w:rsidRPr="009E621B" w:rsidRDefault="009E621B" w:rsidP="009E621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1B">
        <w:rPr>
          <w:rFonts w:ascii="Times New Roman" w:hAnsi="Times New Roman" w:cs="Times New Roman"/>
          <w:sz w:val="28"/>
          <w:szCs w:val="28"/>
        </w:rPr>
        <w:t>с</w:t>
      </w:r>
      <w:r w:rsidR="00F45BF9" w:rsidRPr="009E621B">
        <w:rPr>
          <w:rFonts w:ascii="Times New Roman" w:hAnsi="Times New Roman" w:cs="Times New Roman"/>
          <w:sz w:val="28"/>
          <w:szCs w:val="28"/>
        </w:rPr>
        <w:t>ам проект;</w:t>
      </w:r>
    </w:p>
    <w:p w:rsidR="00F45BF9" w:rsidRPr="009E621B" w:rsidRDefault="009E621B" w:rsidP="009E621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21B">
        <w:rPr>
          <w:rFonts w:ascii="Times New Roman" w:hAnsi="Times New Roman" w:cs="Times New Roman"/>
          <w:sz w:val="28"/>
          <w:szCs w:val="28"/>
        </w:rPr>
        <w:t>з</w:t>
      </w:r>
      <w:r w:rsidR="00F45BF9" w:rsidRPr="009E621B">
        <w:rPr>
          <w:rFonts w:ascii="Times New Roman" w:hAnsi="Times New Roman" w:cs="Times New Roman"/>
          <w:sz w:val="28"/>
          <w:szCs w:val="28"/>
        </w:rPr>
        <w:t>аключение по итогам экспертизы проектной документации.</w:t>
      </w:r>
    </w:p>
    <w:p w:rsidR="00F45BF9" w:rsidRDefault="009E621B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5BF9">
        <w:rPr>
          <w:rFonts w:ascii="Times New Roman" w:hAnsi="Times New Roman" w:cs="Times New Roman"/>
          <w:sz w:val="28"/>
          <w:szCs w:val="28"/>
        </w:rPr>
        <w:t xml:space="preserve">сли постройкой затрагивается </w:t>
      </w:r>
      <w:r w:rsidR="008D4240" w:rsidRPr="006E2DED">
        <w:rPr>
          <w:rFonts w:ascii="Times New Roman" w:hAnsi="Times New Roman" w:cs="Times New Roman"/>
          <w:color w:val="000000" w:themeColor="text1"/>
          <w:sz w:val="28"/>
          <w:szCs w:val="28"/>
        </w:rPr>
        <w:t>фасад</w:t>
      </w:r>
      <w:r w:rsidR="00F45BF9">
        <w:rPr>
          <w:rFonts w:ascii="Times New Roman" w:hAnsi="Times New Roman" w:cs="Times New Roman"/>
          <w:sz w:val="28"/>
          <w:szCs w:val="28"/>
        </w:rPr>
        <w:t xml:space="preserve"> другого здания, еще потребуется архитектурно-градостроительное решение.</w:t>
      </w:r>
    </w:p>
    <w:p w:rsidR="00A25636" w:rsidRPr="00E4109D" w:rsidRDefault="00F45BF9" w:rsidP="00772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9D">
        <w:rPr>
          <w:rFonts w:ascii="Times New Roman" w:hAnsi="Times New Roman" w:cs="Times New Roman"/>
          <w:b/>
          <w:sz w:val="28"/>
          <w:szCs w:val="28"/>
        </w:rPr>
        <w:t>Можно ли упростить оформление?</w:t>
      </w:r>
    </w:p>
    <w:p w:rsidR="00F45BF9" w:rsidRDefault="00F45BF9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узаконить самовольные постройки по-прежнему можно и по «дачной амнистии». Этот способ подойдет для жилых и надворных строений на участках для садоводства, для личного подсобного хозяйства и индивидуального жилищного строительства в пределах населенного пункта.</w:t>
      </w:r>
    </w:p>
    <w:p w:rsidR="00F45BF9" w:rsidRDefault="00E4109D" w:rsidP="00772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понадобится отправить в Росреестр документы, подтверждающие право собственности на самовольную постройку, а также технический план объекта.</w:t>
      </w:r>
    </w:p>
    <w:p w:rsidR="00E4109D" w:rsidRDefault="00E4109D" w:rsidP="00772C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C" w:rsidRPr="002D5382" w:rsidRDefault="00CA36EC" w:rsidP="00772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6EC" w:rsidRPr="002D5382" w:rsidSect="00BD0E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E7" w:rsidRDefault="00C268E7" w:rsidP="00A25636">
      <w:pPr>
        <w:spacing w:after="0" w:line="240" w:lineRule="auto"/>
      </w:pPr>
      <w:r>
        <w:separator/>
      </w:r>
    </w:p>
  </w:endnote>
  <w:endnote w:type="continuationSeparator" w:id="0">
    <w:p w:rsidR="00C268E7" w:rsidRDefault="00C268E7" w:rsidP="00A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36" w:rsidRPr="00E220BA" w:rsidRDefault="00A25636" w:rsidP="00A25636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A25636" w:rsidRPr="00E220BA" w:rsidRDefault="00A25636" w:rsidP="00A25636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8(8772)593046-2265</w:t>
    </w:r>
  </w:p>
  <w:p w:rsidR="00A25636" w:rsidRPr="00A25636" w:rsidRDefault="00A25636" w:rsidP="00A25636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E7" w:rsidRDefault="00C268E7" w:rsidP="00A25636">
      <w:pPr>
        <w:spacing w:after="0" w:line="240" w:lineRule="auto"/>
      </w:pPr>
      <w:r>
        <w:separator/>
      </w:r>
    </w:p>
  </w:footnote>
  <w:footnote w:type="continuationSeparator" w:id="0">
    <w:p w:rsidR="00C268E7" w:rsidRDefault="00C268E7" w:rsidP="00A2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67FC"/>
    <w:multiLevelType w:val="hybridMultilevel"/>
    <w:tmpl w:val="00C2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DF9"/>
    <w:rsid w:val="000F6DE9"/>
    <w:rsid w:val="00141CB9"/>
    <w:rsid w:val="00152780"/>
    <w:rsid w:val="0022702D"/>
    <w:rsid w:val="00246F3F"/>
    <w:rsid w:val="002B584E"/>
    <w:rsid w:val="002C4DD4"/>
    <w:rsid w:val="002D5382"/>
    <w:rsid w:val="003C78A6"/>
    <w:rsid w:val="004C6E76"/>
    <w:rsid w:val="00557C89"/>
    <w:rsid w:val="005C0FC7"/>
    <w:rsid w:val="00600531"/>
    <w:rsid w:val="006E2DED"/>
    <w:rsid w:val="00772C1F"/>
    <w:rsid w:val="00772C36"/>
    <w:rsid w:val="00785140"/>
    <w:rsid w:val="00796050"/>
    <w:rsid w:val="007C158E"/>
    <w:rsid w:val="007E0056"/>
    <w:rsid w:val="008D4240"/>
    <w:rsid w:val="008D6254"/>
    <w:rsid w:val="008F0B76"/>
    <w:rsid w:val="009E621B"/>
    <w:rsid w:val="00A25636"/>
    <w:rsid w:val="00A40FD8"/>
    <w:rsid w:val="00A416C7"/>
    <w:rsid w:val="00A81EB7"/>
    <w:rsid w:val="00AC5E49"/>
    <w:rsid w:val="00B5593C"/>
    <w:rsid w:val="00B560DC"/>
    <w:rsid w:val="00B97E3C"/>
    <w:rsid w:val="00BD0E1A"/>
    <w:rsid w:val="00C24DF9"/>
    <w:rsid w:val="00C268E7"/>
    <w:rsid w:val="00C34BBD"/>
    <w:rsid w:val="00C64EB0"/>
    <w:rsid w:val="00CA36EC"/>
    <w:rsid w:val="00D31772"/>
    <w:rsid w:val="00E357AF"/>
    <w:rsid w:val="00E4109D"/>
    <w:rsid w:val="00F04F2F"/>
    <w:rsid w:val="00F45BF9"/>
    <w:rsid w:val="00F51946"/>
    <w:rsid w:val="00F57128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9A70-D3DB-4827-BDCE-50DF4A88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636"/>
  </w:style>
  <w:style w:type="paragraph" w:styleId="a7">
    <w:name w:val="footer"/>
    <w:basedOn w:val="a"/>
    <w:link w:val="a8"/>
    <w:uiPriority w:val="99"/>
    <w:unhideWhenUsed/>
    <w:rsid w:val="00A2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636"/>
  </w:style>
  <w:style w:type="paragraph" w:styleId="a9">
    <w:name w:val="List Paragraph"/>
    <w:basedOn w:val="a"/>
    <w:uiPriority w:val="34"/>
    <w:qFormat/>
    <w:rsid w:val="009E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C325.1B64AD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87C0-BEEE-4750-BC66-7C35ADB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lyafisheva</dc:creator>
  <cp:lastModifiedBy>Кошехабльский район</cp:lastModifiedBy>
  <cp:revision>7</cp:revision>
  <dcterms:created xsi:type="dcterms:W3CDTF">2024-06-24T12:40:00Z</dcterms:created>
  <dcterms:modified xsi:type="dcterms:W3CDTF">2024-07-02T08:40:00Z</dcterms:modified>
</cp:coreProperties>
</file>