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49F" w:rsidRPr="003E77A1" w:rsidRDefault="0048349F" w:rsidP="008432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Условия участия в основном мероприятии</w:t>
      </w:r>
    </w:p>
    <w:p w:rsidR="0048349F" w:rsidRPr="003E77A1" w:rsidRDefault="0048349F" w:rsidP="008432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«Обеспечение жильем молодых семей»</w:t>
      </w:r>
    </w:p>
    <w:p w:rsidR="0048349F" w:rsidRPr="003E77A1" w:rsidRDefault="0048349F" w:rsidP="008432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государственной программы Российской Федерации</w:t>
      </w:r>
    </w:p>
    <w:p w:rsidR="0048349F" w:rsidRPr="003E77A1" w:rsidRDefault="0048349F" w:rsidP="008432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"Обеспечение доступным и комфортным жильем и коммунальными</w:t>
      </w:r>
    </w:p>
    <w:p w:rsidR="0048349F" w:rsidRPr="003E77A1" w:rsidRDefault="0048349F" w:rsidP="008432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E77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услугами граждан Российской Федерации"</w:t>
      </w:r>
    </w:p>
    <w:p w:rsidR="0048349F" w:rsidRPr="003E77A1" w:rsidRDefault="0048349F" w:rsidP="008432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77A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48349F" w:rsidRPr="003E77A1" w:rsidRDefault="0048349F" w:rsidP="007E4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8"/>
          <w:szCs w:val="28"/>
        </w:rPr>
        <w:tab/>
      </w:r>
      <w:r w:rsidRPr="003E77A1">
        <w:rPr>
          <w:rFonts w:ascii="Times New Roman" w:hAnsi="Times New Roman" w:cs="Times New Roman"/>
          <w:sz w:val="24"/>
          <w:szCs w:val="24"/>
        </w:rPr>
        <w:t xml:space="preserve">Целью основного мероприятия "Обеспечение жильем молодых семей" является предоставление государственной поддержки в решении жилищной проблемы молодым семьям, признанным в установленном порядке, нуждающимися в улучшении жилищных условий. Задачи основного мероприятия – предоставление молодым семьям – участникам подпрограммы социальных выплат на приобретение жилья </w:t>
      </w:r>
      <w:proofErr w:type="spellStart"/>
      <w:r w:rsidRPr="003E77A1">
        <w:rPr>
          <w:rFonts w:ascii="Times New Roman" w:hAnsi="Times New Roman" w:cs="Times New Roman"/>
          <w:sz w:val="24"/>
          <w:szCs w:val="24"/>
        </w:rPr>
        <w:t>экономкласса</w:t>
      </w:r>
      <w:proofErr w:type="spellEnd"/>
      <w:r w:rsidRPr="003E77A1">
        <w:rPr>
          <w:rFonts w:ascii="Times New Roman" w:hAnsi="Times New Roman" w:cs="Times New Roman"/>
          <w:sz w:val="24"/>
          <w:szCs w:val="24"/>
        </w:rPr>
        <w:t xml:space="preserve"> или строительство жилого дома </w:t>
      </w:r>
      <w:proofErr w:type="spellStart"/>
      <w:r w:rsidRPr="003E77A1">
        <w:rPr>
          <w:rFonts w:ascii="Times New Roman" w:hAnsi="Times New Roman" w:cs="Times New Roman"/>
          <w:sz w:val="24"/>
          <w:szCs w:val="24"/>
        </w:rPr>
        <w:t>экономкласса</w:t>
      </w:r>
      <w:proofErr w:type="spellEnd"/>
      <w:r w:rsidRPr="003E77A1">
        <w:rPr>
          <w:rFonts w:ascii="Times New Roman" w:hAnsi="Times New Roman" w:cs="Times New Roman"/>
          <w:sz w:val="24"/>
          <w:szCs w:val="24"/>
        </w:rPr>
        <w:t>.</w:t>
      </w:r>
    </w:p>
    <w:p w:rsidR="0048349F" w:rsidRPr="003E77A1" w:rsidRDefault="0048349F" w:rsidP="007E4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Участником основного мероприятия может быть молодая семья, в том числе молодая семья, имеющая одного и более детей, где один из супругов, не является гражданином Российской Федерации, а также неполная молодая семья, состоящая из одного молодого родителя, </w:t>
      </w:r>
      <w:proofErr w:type="gramStart"/>
      <w:r w:rsidRPr="003E77A1">
        <w:rPr>
          <w:rFonts w:ascii="Times New Roman" w:hAnsi="Times New Roman" w:cs="Times New Roman"/>
          <w:sz w:val="24"/>
          <w:szCs w:val="24"/>
        </w:rPr>
        <w:t>являющегося  гражданином</w:t>
      </w:r>
      <w:proofErr w:type="gramEnd"/>
      <w:r w:rsidRPr="003E77A1">
        <w:rPr>
          <w:rFonts w:ascii="Times New Roman" w:hAnsi="Times New Roman" w:cs="Times New Roman"/>
          <w:sz w:val="24"/>
          <w:szCs w:val="24"/>
        </w:rPr>
        <w:t xml:space="preserve"> Российской Федерации, и одного и более детей, соответствующая следующим требованиям: </w:t>
      </w:r>
    </w:p>
    <w:p w:rsidR="0048349F" w:rsidRPr="003E77A1" w:rsidRDefault="0048349F" w:rsidP="00CF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а) возраст каждого из супругов либо одного </w:t>
      </w:r>
      <w:proofErr w:type="gramStart"/>
      <w:r w:rsidRPr="003E77A1">
        <w:rPr>
          <w:rFonts w:ascii="Times New Roman" w:hAnsi="Times New Roman" w:cs="Times New Roman"/>
          <w:sz w:val="24"/>
          <w:szCs w:val="24"/>
        </w:rPr>
        <w:t>родителя  в</w:t>
      </w:r>
      <w:proofErr w:type="gramEnd"/>
      <w:r w:rsidRPr="003E77A1">
        <w:rPr>
          <w:rFonts w:ascii="Times New Roman" w:hAnsi="Times New Roman" w:cs="Times New Roman"/>
          <w:sz w:val="24"/>
          <w:szCs w:val="24"/>
        </w:rPr>
        <w:t xml:space="preserve"> неполной семье на день принятия органом исполнительной власти  субъекта Российской Федерации решения о включении молодой семьи – участницы основного мероприятия  в список претендентов на получение социальной выплаты в планируемом году не превышает 35 лет;</w:t>
      </w:r>
    </w:p>
    <w:p w:rsidR="0048349F" w:rsidRPr="003E77A1" w:rsidRDefault="0048349F" w:rsidP="00CF5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б) молодая семья признана нуждающейся в жилом помещении в соответствии с настоящими правилами, в целях настоящих правил под нуждающимися в жилых помещениях понимаются молодые семьи, поставленные на учет в качестве нуждающихся в улучшении жилищных до 1 марта 2005 г., а также молодые семьи, признанные органами местного самоуправления по месту их постоянного жительства нуждающимися в жилых помещениях после 1 марта 2005г.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жилых помещениях.</w:t>
      </w:r>
      <w:r w:rsidRPr="003E77A1">
        <w:rPr>
          <w:rFonts w:ascii="Times New Roman" w:hAnsi="Times New Roman" w:cs="Times New Roman"/>
          <w:sz w:val="28"/>
          <w:szCs w:val="28"/>
        </w:rPr>
        <w:t xml:space="preserve"> </w:t>
      </w:r>
      <w:r w:rsidRPr="003E77A1">
        <w:rPr>
          <w:rFonts w:ascii="Times New Roman" w:hAnsi="Times New Roman" w:cs="Times New Roman"/>
          <w:sz w:val="24"/>
          <w:szCs w:val="24"/>
        </w:rPr>
        <w:t>Граждане, намеренно ухудшившие жилищные условия, могут быть признаны нуждающимися в улучшении жилищных условий не ранее чем через 5 лет со дня совершения указанных действий.</w:t>
      </w:r>
      <w:r w:rsidRPr="003E77A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349F" w:rsidRPr="003E77A1" w:rsidRDefault="0048349F" w:rsidP="00CF5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8"/>
          <w:szCs w:val="28"/>
        </w:rPr>
        <w:tab/>
      </w:r>
      <w:r w:rsidRPr="003E77A1">
        <w:rPr>
          <w:rFonts w:ascii="Times New Roman" w:hAnsi="Times New Roman" w:cs="Times New Roman"/>
          <w:sz w:val="24"/>
          <w:szCs w:val="24"/>
        </w:rPr>
        <w:t xml:space="preserve">в)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 </w:t>
      </w:r>
    </w:p>
    <w:p w:rsidR="0048349F" w:rsidRPr="003E77A1" w:rsidRDefault="0048349F" w:rsidP="0025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Порядок и условия признания молодой семьи,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выплаты, устанавливается Кабинетом Министров Республики Адыгея.</w:t>
      </w:r>
    </w:p>
    <w:p w:rsidR="0048349F" w:rsidRPr="003E77A1" w:rsidRDefault="0048349F" w:rsidP="00252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 xml:space="preserve">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– собственных средств или средств, полученных по кредитному договору (договору займа) на приобретение (строительство) жилья, в том числе по ипотечному жилищному кредиту, необходимых для оплаты строительства или приобретения жилого помещения. В качестве дополнительных средств молодой семьей могут быть использованы средства (часть средств) материнского (семейного) капитала. </w:t>
      </w:r>
    </w:p>
    <w:p w:rsidR="0048349F" w:rsidRPr="003E77A1" w:rsidRDefault="0048349F" w:rsidP="007F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Расчет размера социальной выплаты производится исходя из размера общей площади жилого помещения и составляет: </w:t>
      </w:r>
    </w:p>
    <w:p w:rsidR="0048349F" w:rsidRPr="003E77A1" w:rsidRDefault="0048349F" w:rsidP="007F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а) для семьи, состоящей из 2 человек (молодые супруги или один молодой родитель и ребенок), - 42 кв. метра;</w:t>
      </w:r>
    </w:p>
    <w:p w:rsidR="0048349F" w:rsidRPr="003E77A1" w:rsidRDefault="0048349F" w:rsidP="007F32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б) для семьи, состоящей из 3 или более человек, включающей помимо молодых супругов одного ребенка или более (либо семьи, состоящей из одного молодого родителя и 2 или более детей), - по 18 кв. метров на одного человека. </w:t>
      </w:r>
    </w:p>
    <w:p w:rsidR="0048349F" w:rsidRPr="003E77A1" w:rsidRDefault="0048349F" w:rsidP="004069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Расчетная (средняя) стоимость жилья, используемая при расчете </w:t>
      </w:r>
      <w:proofErr w:type="gramStart"/>
      <w:r w:rsidRPr="003E77A1">
        <w:rPr>
          <w:rFonts w:ascii="Times New Roman" w:hAnsi="Times New Roman" w:cs="Times New Roman"/>
          <w:sz w:val="24"/>
          <w:szCs w:val="24"/>
        </w:rPr>
        <w:t>размера социальной выплаты</w:t>
      </w:r>
      <w:proofErr w:type="gramEnd"/>
      <w:r w:rsidRPr="003E77A1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48349F" w:rsidRPr="003E77A1" w:rsidRDefault="0048349F" w:rsidP="00252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E77A1">
        <w:rPr>
          <w:rFonts w:ascii="Times New Roman" w:hAnsi="Times New Roman" w:cs="Times New Roman"/>
          <w:sz w:val="24"/>
          <w:szCs w:val="24"/>
        </w:rPr>
        <w:t>СтЖ</w:t>
      </w:r>
      <w:proofErr w:type="spellEnd"/>
      <w:r w:rsidRPr="003E77A1">
        <w:rPr>
          <w:rFonts w:ascii="Times New Roman" w:hAnsi="Times New Roman" w:cs="Times New Roman"/>
          <w:sz w:val="24"/>
          <w:szCs w:val="24"/>
        </w:rPr>
        <w:t xml:space="preserve"> = Н х РЖ,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Где: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E77A1">
        <w:rPr>
          <w:rFonts w:ascii="Times New Roman" w:hAnsi="Times New Roman" w:cs="Times New Roman"/>
          <w:sz w:val="24"/>
          <w:szCs w:val="24"/>
        </w:rPr>
        <w:t>СтЖ</w:t>
      </w:r>
      <w:proofErr w:type="spellEnd"/>
      <w:r w:rsidRPr="003E77A1">
        <w:rPr>
          <w:rFonts w:ascii="Times New Roman" w:hAnsi="Times New Roman" w:cs="Times New Roman"/>
          <w:sz w:val="24"/>
          <w:szCs w:val="24"/>
        </w:rPr>
        <w:t xml:space="preserve"> – расчетная (средняя) стоимость жилья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Н – норматив стоимости 1 кв. метра общей площади жилья по муниципальному образованию, устанавливаемый муниципальным образованием.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lastRenderedPageBreak/>
        <w:tab/>
        <w:t>РЖ – размер общей площади жилого помещения определяемый в соответствии вышеизложенными нормами.</w:t>
      </w:r>
    </w:p>
    <w:p w:rsidR="0048349F" w:rsidRPr="003E77A1" w:rsidRDefault="0048349F" w:rsidP="002528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Социальная выплата предоставляется в размере не менее: 40 % расчетной (средней) стоимости жилья, вычисляемой согласно указанной формуле</w:t>
      </w:r>
    </w:p>
    <w:p w:rsidR="0048349F" w:rsidRPr="003E77A1" w:rsidRDefault="0048349F" w:rsidP="004069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349F" w:rsidRPr="003E77A1" w:rsidRDefault="0048349F" w:rsidP="004069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>Социальные выплаты используются: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а) для оплаты цены договора купли-продажи жилого помещения (за исключением случаев, когда оплата цены </w:t>
      </w:r>
      <w:proofErr w:type="gramStart"/>
      <w:r w:rsidRPr="003E77A1">
        <w:rPr>
          <w:rFonts w:ascii="Times New Roman" w:hAnsi="Times New Roman" w:cs="Times New Roman"/>
          <w:sz w:val="24"/>
          <w:szCs w:val="24"/>
        </w:rPr>
        <w:t>договора  купли</w:t>
      </w:r>
      <w:proofErr w:type="gramEnd"/>
      <w:r w:rsidRPr="003E77A1">
        <w:rPr>
          <w:rFonts w:ascii="Times New Roman" w:hAnsi="Times New Roman" w:cs="Times New Roman"/>
          <w:sz w:val="24"/>
          <w:szCs w:val="24"/>
        </w:rPr>
        <w:t>-продажи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жилья)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б) для оплаты цены договора строительного подряда на строительство индивидуального жилого дома;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в) 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кооператива, после уплаты которого жилое помещение переходит в собственность этой молодой семьи;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д) для оплаты цены </w:t>
      </w:r>
      <w:proofErr w:type="gramStart"/>
      <w:r w:rsidRPr="003E77A1">
        <w:rPr>
          <w:rFonts w:ascii="Times New Roman" w:hAnsi="Times New Roman" w:cs="Times New Roman"/>
          <w:sz w:val="24"/>
          <w:szCs w:val="24"/>
        </w:rPr>
        <w:t>договора  с</w:t>
      </w:r>
      <w:proofErr w:type="gramEnd"/>
      <w:r w:rsidRPr="003E77A1">
        <w:rPr>
          <w:rFonts w:ascii="Times New Roman" w:hAnsi="Times New Roman" w:cs="Times New Roman"/>
          <w:sz w:val="24"/>
          <w:szCs w:val="24"/>
        </w:rPr>
        <w:t xml:space="preserve"> уполномоченной организацией, на приобретение в интересах молодой семьи жилого помещения эконом класса на первичном рынке жилья, в том числе на оплату цены договора купли-продажи жилого помещения (в случаях, когда это предусмотрено договором) и (или) или оплату услуг указанной организации;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е) для </w:t>
      </w:r>
      <w:proofErr w:type="gramStart"/>
      <w:r w:rsidRPr="003E77A1">
        <w:rPr>
          <w:rFonts w:ascii="Times New Roman" w:hAnsi="Times New Roman" w:cs="Times New Roman"/>
          <w:sz w:val="24"/>
          <w:szCs w:val="24"/>
        </w:rPr>
        <w:t>погашения  основной</w:t>
      </w:r>
      <w:proofErr w:type="gramEnd"/>
      <w:r w:rsidRPr="003E77A1">
        <w:rPr>
          <w:rFonts w:ascii="Times New Roman" w:hAnsi="Times New Roman" w:cs="Times New Roman"/>
          <w:sz w:val="24"/>
          <w:szCs w:val="24"/>
        </w:rPr>
        <w:t xml:space="preserve">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после признания молодой семьи нуждающейся в жилом помещении в соответствии с правилами основного мероприятия, за исключением иных процентов и штрафов, комиссий и пеней за просрочку исполнения обязательств по этим кредитам или займам.</w:t>
      </w:r>
    </w:p>
    <w:p w:rsidR="0048349F" w:rsidRPr="003E77A1" w:rsidRDefault="0048349F" w:rsidP="00B50A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Право молодой семьи – участницы основного мероприятия на получение социальной выплаты удостоверяется именным документом – свидетельством о праве на получение социальной выплаты на приобретение жилого помещения или строительство индивидуального жилого дома, которое не является ценной бумагой, срок действия свидетельства составляет не более 7 месяцев с даты выдачи, указанной в свидетельстве. </w:t>
      </w:r>
    </w:p>
    <w:p w:rsidR="0048349F" w:rsidRPr="003E77A1" w:rsidRDefault="0048349F" w:rsidP="00B50A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>Право на улучшение жилищных условий с использованием социальной выплаты предоставляется молодой семье только 1 раз. Участие в основном мероприятии является добровольным.</w:t>
      </w:r>
    </w:p>
    <w:p w:rsidR="0048349F" w:rsidRPr="003E77A1" w:rsidRDefault="0048349F" w:rsidP="00A329D7">
      <w:pPr>
        <w:spacing w:line="240" w:lineRule="auto"/>
        <w:jc w:val="both"/>
        <w:rPr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 xml:space="preserve">Получатель социальной выплаты имеет право использовать социальную выплату для приобретения жилья у любых физических и (или) юридических лиц, как на первичном, так и на вторичном рынке жилья кроме как у близких родственников, (супруга (супруги), дедушки (бабушки), внуков, родителей (в том числе усыновителей), детей (в том числе усыновленных), полнородных и </w:t>
      </w:r>
      <w:proofErr w:type="spellStart"/>
      <w:r w:rsidRPr="003E77A1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Pr="003E77A1">
        <w:rPr>
          <w:rFonts w:ascii="Times New Roman" w:hAnsi="Times New Roman" w:cs="Times New Roman"/>
          <w:sz w:val="24"/>
          <w:szCs w:val="24"/>
        </w:rPr>
        <w:t xml:space="preserve"> братьев и сестер), или создания объекта индивидуального жилищного строительства, отвечающих установленным санитарным и техническим требованиям, благоустроенных применительно к условиям населенного пункта, выбранного для постоянного проживания, в котором приобретается (строится жилое помещение).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Приобретаемое жилое помещение (создаваемый объект индивидуального жилищного строительства) должно находится на территории Республики Адыгея.</w:t>
      </w:r>
    </w:p>
    <w:p w:rsidR="0048349F" w:rsidRPr="003E77A1" w:rsidRDefault="0048349F" w:rsidP="00B50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77A1">
        <w:rPr>
          <w:rFonts w:ascii="Times New Roman" w:hAnsi="Times New Roman" w:cs="Times New Roman"/>
          <w:sz w:val="24"/>
          <w:szCs w:val="24"/>
        </w:rPr>
        <w:tab/>
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 учтенного при расчете размера социальной выплаты,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дома. Приобретаемое жилое помещение или построенный жилой дом оформляется в общую собственность всех членов молодой семьи, указанных в свидетельстве о праве на получение социальной выплаты.</w:t>
      </w:r>
    </w:p>
    <w:p w:rsidR="0048349F" w:rsidRPr="003E77A1" w:rsidRDefault="0048349F" w:rsidP="00B50A4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E77A1">
        <w:rPr>
          <w:rFonts w:ascii="Times New Roman" w:hAnsi="Times New Roman" w:cs="Times New Roman"/>
          <w:b/>
          <w:bCs/>
          <w:sz w:val="24"/>
          <w:szCs w:val="24"/>
        </w:rPr>
        <w:t xml:space="preserve">по всем интересующим </w:t>
      </w:r>
      <w:proofErr w:type="gramStart"/>
      <w:r w:rsidRPr="003E77A1">
        <w:rPr>
          <w:rFonts w:ascii="Times New Roman" w:hAnsi="Times New Roman" w:cs="Times New Roman"/>
          <w:b/>
          <w:bCs/>
          <w:sz w:val="24"/>
          <w:szCs w:val="24"/>
        </w:rPr>
        <w:t>вопросам  обращаться</w:t>
      </w:r>
      <w:proofErr w:type="gramEnd"/>
      <w:r w:rsidRPr="003E77A1">
        <w:rPr>
          <w:rFonts w:ascii="Times New Roman" w:hAnsi="Times New Roman" w:cs="Times New Roman"/>
          <w:b/>
          <w:bCs/>
          <w:sz w:val="24"/>
          <w:szCs w:val="24"/>
        </w:rPr>
        <w:t xml:space="preserve"> по тел: 8 (87770) 9-27-70</w:t>
      </w:r>
    </w:p>
    <w:p w:rsidR="0048349F" w:rsidRPr="003E77A1" w:rsidRDefault="0048349F" w:rsidP="00C9647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49F" w:rsidRPr="003E77A1" w:rsidRDefault="0048349F" w:rsidP="006D4039">
      <w:pPr>
        <w:spacing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E77A1">
        <w:rPr>
          <w:rFonts w:ascii="Times New Roman" w:hAnsi="Times New Roman" w:cs="Times New Roman"/>
          <w:b/>
          <w:bCs/>
          <w:sz w:val="28"/>
          <w:szCs w:val="28"/>
        </w:rPr>
        <w:t>Приложение</w:t>
      </w:r>
    </w:p>
    <w:p w:rsidR="0048349F" w:rsidRPr="003E77A1" w:rsidRDefault="0048349F" w:rsidP="00C9647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49F" w:rsidRPr="003E77A1" w:rsidRDefault="0048349F" w:rsidP="00C9647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7A1">
        <w:rPr>
          <w:rFonts w:ascii="Times New Roman" w:hAnsi="Times New Roman" w:cs="Times New Roman"/>
          <w:b/>
          <w:bCs/>
          <w:sz w:val="28"/>
          <w:szCs w:val="28"/>
        </w:rPr>
        <w:t>Таблица расчетов размера социальной выплаты</w:t>
      </w:r>
    </w:p>
    <w:p w:rsidR="0048349F" w:rsidRPr="003E77A1" w:rsidRDefault="0048349F" w:rsidP="00C96479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349F" w:rsidRPr="002818E1" w:rsidRDefault="0048349F" w:rsidP="00C96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 xml:space="preserve">на семью из </w:t>
      </w:r>
      <w:r w:rsidRPr="002818E1">
        <w:rPr>
          <w:rFonts w:ascii="Times New Roman" w:hAnsi="Times New Roman" w:cs="Times New Roman"/>
          <w:b/>
          <w:bCs/>
          <w:sz w:val="28"/>
          <w:szCs w:val="28"/>
        </w:rPr>
        <w:t>двух</w:t>
      </w:r>
      <w:r w:rsidRPr="002818E1">
        <w:rPr>
          <w:rFonts w:ascii="Times New Roman" w:hAnsi="Times New Roman" w:cs="Times New Roman"/>
          <w:sz w:val="28"/>
          <w:szCs w:val="28"/>
        </w:rPr>
        <w:t xml:space="preserve"> человек: 42</w:t>
      </w:r>
      <w:r w:rsidRPr="002818E1">
        <w:rPr>
          <w:rFonts w:ascii="Times New Roman" w:hAnsi="Times New Roman" w:cs="Times New Roman"/>
          <w:sz w:val="28"/>
          <w:szCs w:val="28"/>
          <w:vertAlign w:val="superscript"/>
        </w:rPr>
        <w:t xml:space="preserve">2 * </w:t>
      </w:r>
      <w:r w:rsidR="00BA7B89">
        <w:rPr>
          <w:rFonts w:ascii="Times New Roman" w:hAnsi="Times New Roman" w:cs="Times New Roman"/>
          <w:sz w:val="28"/>
          <w:szCs w:val="28"/>
        </w:rPr>
        <w:t>30 985</w:t>
      </w:r>
      <w:r w:rsidRPr="002818E1">
        <w:rPr>
          <w:rFonts w:ascii="Times New Roman" w:hAnsi="Times New Roman" w:cs="Times New Roman"/>
          <w:sz w:val="28"/>
          <w:szCs w:val="28"/>
        </w:rPr>
        <w:t xml:space="preserve"> = </w:t>
      </w:r>
      <w:r w:rsidR="00BA7B89">
        <w:rPr>
          <w:rFonts w:ascii="Times New Roman" w:hAnsi="Times New Roman" w:cs="Times New Roman"/>
          <w:b/>
          <w:bCs/>
          <w:sz w:val="28"/>
          <w:szCs w:val="28"/>
        </w:rPr>
        <w:t>1 301 370</w:t>
      </w:r>
    </w:p>
    <w:p w:rsidR="0048349F" w:rsidRPr="002818E1" w:rsidRDefault="0048349F" w:rsidP="00C96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собственные средства: </w:t>
      </w:r>
      <w:r w:rsidR="00BA7B89">
        <w:rPr>
          <w:rFonts w:ascii="Times New Roman" w:hAnsi="Times New Roman" w:cs="Times New Roman"/>
          <w:b/>
          <w:bCs/>
          <w:sz w:val="28"/>
          <w:szCs w:val="28"/>
        </w:rPr>
        <w:t>780 822</w:t>
      </w:r>
    </w:p>
    <w:p w:rsidR="0048349F" w:rsidRPr="002818E1" w:rsidRDefault="0048349F" w:rsidP="00C964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социальная выплата: </w:t>
      </w:r>
      <w:r w:rsidR="00BA7B89">
        <w:rPr>
          <w:rFonts w:ascii="Times New Roman" w:hAnsi="Times New Roman" w:cs="Times New Roman"/>
          <w:b/>
          <w:bCs/>
          <w:sz w:val="28"/>
          <w:szCs w:val="28"/>
        </w:rPr>
        <w:t>522 548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 xml:space="preserve">на семью из </w:t>
      </w:r>
      <w:r w:rsidRPr="002818E1">
        <w:rPr>
          <w:rFonts w:ascii="Times New Roman" w:hAnsi="Times New Roman" w:cs="Times New Roman"/>
          <w:b/>
          <w:bCs/>
          <w:sz w:val="28"/>
          <w:szCs w:val="28"/>
        </w:rPr>
        <w:t>трех</w:t>
      </w:r>
      <w:r w:rsidRPr="002818E1">
        <w:rPr>
          <w:rFonts w:ascii="Times New Roman" w:hAnsi="Times New Roman" w:cs="Times New Roman"/>
          <w:sz w:val="28"/>
          <w:szCs w:val="28"/>
        </w:rPr>
        <w:t xml:space="preserve"> человек: 54</w:t>
      </w:r>
      <w:r w:rsidRPr="002818E1">
        <w:rPr>
          <w:rFonts w:ascii="Times New Roman" w:hAnsi="Times New Roman" w:cs="Times New Roman"/>
          <w:sz w:val="28"/>
          <w:szCs w:val="28"/>
          <w:vertAlign w:val="superscript"/>
        </w:rPr>
        <w:t xml:space="preserve">2 * </w:t>
      </w:r>
      <w:r w:rsidR="00BA7B89">
        <w:rPr>
          <w:rFonts w:ascii="Times New Roman" w:hAnsi="Times New Roman" w:cs="Times New Roman"/>
          <w:sz w:val="28"/>
          <w:szCs w:val="28"/>
        </w:rPr>
        <w:t>30 985</w:t>
      </w:r>
      <w:r w:rsidRPr="002818E1">
        <w:rPr>
          <w:rFonts w:ascii="Times New Roman" w:hAnsi="Times New Roman" w:cs="Times New Roman"/>
          <w:sz w:val="28"/>
          <w:szCs w:val="28"/>
        </w:rPr>
        <w:t xml:space="preserve"> = </w:t>
      </w:r>
      <w:r w:rsidR="00BA7B89">
        <w:rPr>
          <w:rFonts w:ascii="Times New Roman" w:hAnsi="Times New Roman" w:cs="Times New Roman"/>
          <w:b/>
          <w:bCs/>
          <w:sz w:val="28"/>
          <w:szCs w:val="28"/>
        </w:rPr>
        <w:t>1 673 190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>собственные средства:</w:t>
      </w:r>
      <w:r w:rsidR="00BA7B89">
        <w:rPr>
          <w:rFonts w:ascii="Times New Roman" w:hAnsi="Times New Roman" w:cs="Times New Roman"/>
          <w:b/>
          <w:bCs/>
          <w:sz w:val="28"/>
          <w:szCs w:val="28"/>
        </w:rPr>
        <w:t xml:space="preserve"> 1 003 914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социальная выплата: </w:t>
      </w:r>
      <w:r w:rsidR="00BA7B89">
        <w:rPr>
          <w:rFonts w:ascii="Times New Roman" w:hAnsi="Times New Roman" w:cs="Times New Roman"/>
          <w:b/>
          <w:bCs/>
          <w:sz w:val="28"/>
          <w:szCs w:val="28"/>
        </w:rPr>
        <w:t>669 276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 xml:space="preserve">на семью из </w:t>
      </w:r>
      <w:r w:rsidRPr="002818E1">
        <w:rPr>
          <w:rFonts w:ascii="Times New Roman" w:hAnsi="Times New Roman" w:cs="Times New Roman"/>
          <w:b/>
          <w:bCs/>
          <w:sz w:val="28"/>
          <w:szCs w:val="28"/>
        </w:rPr>
        <w:t xml:space="preserve">четырех </w:t>
      </w:r>
      <w:r w:rsidRPr="002818E1">
        <w:rPr>
          <w:rFonts w:ascii="Times New Roman" w:hAnsi="Times New Roman" w:cs="Times New Roman"/>
          <w:sz w:val="28"/>
          <w:szCs w:val="28"/>
        </w:rPr>
        <w:t>человек: 72</w:t>
      </w:r>
      <w:r w:rsidRPr="002818E1">
        <w:rPr>
          <w:rFonts w:ascii="Times New Roman" w:hAnsi="Times New Roman" w:cs="Times New Roman"/>
          <w:sz w:val="28"/>
          <w:szCs w:val="28"/>
          <w:vertAlign w:val="superscript"/>
        </w:rPr>
        <w:t xml:space="preserve">2 * </w:t>
      </w:r>
      <w:r w:rsidR="00BA7B89">
        <w:rPr>
          <w:rFonts w:ascii="Times New Roman" w:hAnsi="Times New Roman" w:cs="Times New Roman"/>
          <w:sz w:val="28"/>
          <w:szCs w:val="28"/>
        </w:rPr>
        <w:t>30 985</w:t>
      </w:r>
      <w:r w:rsidRPr="002818E1">
        <w:rPr>
          <w:rFonts w:ascii="Times New Roman" w:hAnsi="Times New Roman" w:cs="Times New Roman"/>
          <w:sz w:val="28"/>
          <w:szCs w:val="28"/>
        </w:rPr>
        <w:t xml:space="preserve"> = </w:t>
      </w:r>
      <w:r w:rsidR="00BA7B89">
        <w:rPr>
          <w:rFonts w:ascii="Times New Roman" w:hAnsi="Times New Roman" w:cs="Times New Roman"/>
          <w:b/>
          <w:bCs/>
          <w:sz w:val="28"/>
          <w:szCs w:val="28"/>
        </w:rPr>
        <w:t>2 230 920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>собственные средства:</w:t>
      </w:r>
      <w:r w:rsidR="00BA7B89">
        <w:rPr>
          <w:rFonts w:ascii="Times New Roman" w:hAnsi="Times New Roman" w:cs="Times New Roman"/>
          <w:b/>
          <w:bCs/>
          <w:sz w:val="28"/>
          <w:szCs w:val="28"/>
        </w:rPr>
        <w:t xml:space="preserve"> 1 338 552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социальная выплата: </w:t>
      </w:r>
      <w:r w:rsidR="00BA7B89">
        <w:rPr>
          <w:rFonts w:ascii="Times New Roman" w:hAnsi="Times New Roman" w:cs="Times New Roman"/>
          <w:b/>
          <w:bCs/>
          <w:sz w:val="28"/>
          <w:szCs w:val="28"/>
        </w:rPr>
        <w:t>892 368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 xml:space="preserve">на семью из </w:t>
      </w:r>
      <w:r w:rsidRPr="002818E1">
        <w:rPr>
          <w:rFonts w:ascii="Times New Roman" w:hAnsi="Times New Roman" w:cs="Times New Roman"/>
          <w:b/>
          <w:bCs/>
          <w:sz w:val="28"/>
          <w:szCs w:val="28"/>
        </w:rPr>
        <w:t xml:space="preserve">пяти </w:t>
      </w:r>
      <w:r w:rsidRPr="002818E1">
        <w:rPr>
          <w:rFonts w:ascii="Times New Roman" w:hAnsi="Times New Roman" w:cs="Times New Roman"/>
          <w:sz w:val="28"/>
          <w:szCs w:val="28"/>
        </w:rPr>
        <w:t>человек: 90</w:t>
      </w:r>
      <w:r w:rsidRPr="002818E1">
        <w:rPr>
          <w:rFonts w:ascii="Times New Roman" w:hAnsi="Times New Roman" w:cs="Times New Roman"/>
          <w:sz w:val="28"/>
          <w:szCs w:val="28"/>
          <w:vertAlign w:val="superscript"/>
        </w:rPr>
        <w:t xml:space="preserve">2 * </w:t>
      </w:r>
      <w:r w:rsidR="00BA7B89">
        <w:rPr>
          <w:rFonts w:ascii="Times New Roman" w:hAnsi="Times New Roman" w:cs="Times New Roman"/>
          <w:sz w:val="28"/>
          <w:szCs w:val="28"/>
        </w:rPr>
        <w:t>30 985</w:t>
      </w:r>
      <w:r w:rsidRPr="002818E1">
        <w:rPr>
          <w:rFonts w:ascii="Times New Roman" w:hAnsi="Times New Roman" w:cs="Times New Roman"/>
          <w:sz w:val="28"/>
          <w:szCs w:val="28"/>
        </w:rPr>
        <w:t xml:space="preserve"> = </w:t>
      </w:r>
      <w:r w:rsidR="00BA7B89">
        <w:rPr>
          <w:rFonts w:ascii="Times New Roman" w:hAnsi="Times New Roman" w:cs="Times New Roman"/>
          <w:b/>
          <w:bCs/>
          <w:sz w:val="28"/>
          <w:szCs w:val="28"/>
        </w:rPr>
        <w:t>2 788 650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>собственные средства:</w:t>
      </w:r>
      <w:r w:rsidR="00BA7B89">
        <w:rPr>
          <w:rFonts w:ascii="Times New Roman" w:hAnsi="Times New Roman" w:cs="Times New Roman"/>
          <w:b/>
          <w:bCs/>
          <w:sz w:val="28"/>
          <w:szCs w:val="28"/>
        </w:rPr>
        <w:t xml:space="preserve"> 1 673 190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социальная выплата: </w:t>
      </w:r>
      <w:r w:rsidR="00BA7B89">
        <w:rPr>
          <w:rFonts w:ascii="Times New Roman" w:hAnsi="Times New Roman" w:cs="Times New Roman"/>
          <w:b/>
          <w:bCs/>
          <w:sz w:val="28"/>
          <w:szCs w:val="28"/>
        </w:rPr>
        <w:t>1 115 460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 xml:space="preserve">на семью из </w:t>
      </w:r>
      <w:r w:rsidRPr="002818E1">
        <w:rPr>
          <w:rFonts w:ascii="Times New Roman" w:hAnsi="Times New Roman" w:cs="Times New Roman"/>
          <w:b/>
          <w:bCs/>
          <w:sz w:val="28"/>
          <w:szCs w:val="28"/>
        </w:rPr>
        <w:t>шестерых</w:t>
      </w:r>
      <w:r w:rsidRPr="002818E1">
        <w:rPr>
          <w:rFonts w:ascii="Times New Roman" w:hAnsi="Times New Roman" w:cs="Times New Roman"/>
          <w:sz w:val="28"/>
          <w:szCs w:val="28"/>
        </w:rPr>
        <w:t xml:space="preserve"> человек: 108</w:t>
      </w:r>
      <w:r w:rsidRPr="002818E1">
        <w:rPr>
          <w:rFonts w:ascii="Times New Roman" w:hAnsi="Times New Roman" w:cs="Times New Roman"/>
          <w:sz w:val="28"/>
          <w:szCs w:val="28"/>
          <w:vertAlign w:val="superscript"/>
        </w:rPr>
        <w:t xml:space="preserve">2 * </w:t>
      </w:r>
      <w:r w:rsidR="00BA7B89">
        <w:rPr>
          <w:rFonts w:ascii="Times New Roman" w:hAnsi="Times New Roman" w:cs="Times New Roman"/>
          <w:sz w:val="28"/>
          <w:szCs w:val="28"/>
        </w:rPr>
        <w:t>30 985</w:t>
      </w:r>
      <w:r w:rsidR="002818E1" w:rsidRPr="002818E1">
        <w:rPr>
          <w:rFonts w:ascii="Times New Roman" w:hAnsi="Times New Roman" w:cs="Times New Roman"/>
          <w:sz w:val="28"/>
          <w:szCs w:val="28"/>
        </w:rPr>
        <w:t xml:space="preserve"> </w:t>
      </w:r>
      <w:r w:rsidRPr="002818E1">
        <w:rPr>
          <w:rFonts w:ascii="Times New Roman" w:hAnsi="Times New Roman" w:cs="Times New Roman"/>
          <w:sz w:val="28"/>
          <w:szCs w:val="28"/>
        </w:rPr>
        <w:t xml:space="preserve">= </w:t>
      </w:r>
      <w:r w:rsidR="00BA7B89">
        <w:rPr>
          <w:rFonts w:ascii="Times New Roman" w:hAnsi="Times New Roman" w:cs="Times New Roman"/>
          <w:b/>
          <w:bCs/>
          <w:sz w:val="28"/>
          <w:szCs w:val="28"/>
        </w:rPr>
        <w:t>3 346 380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собственные средства: </w:t>
      </w:r>
      <w:r w:rsidR="00BA7B89">
        <w:rPr>
          <w:rFonts w:ascii="Times New Roman" w:hAnsi="Times New Roman" w:cs="Times New Roman"/>
          <w:b/>
          <w:bCs/>
          <w:sz w:val="28"/>
          <w:szCs w:val="28"/>
        </w:rPr>
        <w:t xml:space="preserve">2 007 828 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социальная выплата: </w:t>
      </w:r>
      <w:r w:rsidR="00BA7B89">
        <w:rPr>
          <w:rFonts w:ascii="Times New Roman" w:hAnsi="Times New Roman" w:cs="Times New Roman"/>
          <w:b/>
          <w:bCs/>
          <w:sz w:val="28"/>
          <w:szCs w:val="28"/>
        </w:rPr>
        <w:t>1 338 552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 xml:space="preserve">на семью из </w:t>
      </w:r>
      <w:r w:rsidRPr="002818E1">
        <w:rPr>
          <w:rFonts w:ascii="Times New Roman" w:hAnsi="Times New Roman" w:cs="Times New Roman"/>
          <w:b/>
          <w:bCs/>
          <w:sz w:val="28"/>
          <w:szCs w:val="28"/>
        </w:rPr>
        <w:t>семи</w:t>
      </w:r>
      <w:r w:rsidRPr="002818E1">
        <w:rPr>
          <w:rFonts w:ascii="Times New Roman" w:hAnsi="Times New Roman" w:cs="Times New Roman"/>
          <w:sz w:val="28"/>
          <w:szCs w:val="28"/>
        </w:rPr>
        <w:t xml:space="preserve"> человек: 126</w:t>
      </w:r>
      <w:r w:rsidRPr="002818E1">
        <w:rPr>
          <w:rFonts w:ascii="Times New Roman" w:hAnsi="Times New Roman" w:cs="Times New Roman"/>
          <w:sz w:val="28"/>
          <w:szCs w:val="28"/>
          <w:vertAlign w:val="superscript"/>
        </w:rPr>
        <w:t xml:space="preserve">2 * </w:t>
      </w:r>
      <w:r w:rsidR="00BA7B89">
        <w:rPr>
          <w:rFonts w:ascii="Times New Roman" w:hAnsi="Times New Roman" w:cs="Times New Roman"/>
          <w:sz w:val="28"/>
          <w:szCs w:val="28"/>
        </w:rPr>
        <w:t>30 985</w:t>
      </w:r>
      <w:r w:rsidR="002818E1" w:rsidRPr="002818E1">
        <w:rPr>
          <w:rFonts w:ascii="Times New Roman" w:hAnsi="Times New Roman" w:cs="Times New Roman"/>
          <w:sz w:val="28"/>
          <w:szCs w:val="28"/>
        </w:rPr>
        <w:t xml:space="preserve"> </w:t>
      </w:r>
      <w:r w:rsidRPr="002818E1">
        <w:rPr>
          <w:rFonts w:ascii="Times New Roman" w:hAnsi="Times New Roman" w:cs="Times New Roman"/>
          <w:sz w:val="28"/>
          <w:szCs w:val="28"/>
        </w:rPr>
        <w:t xml:space="preserve">= </w:t>
      </w:r>
      <w:r w:rsidR="00BA7B89">
        <w:rPr>
          <w:rFonts w:ascii="Times New Roman" w:hAnsi="Times New Roman" w:cs="Times New Roman"/>
          <w:b/>
          <w:bCs/>
          <w:sz w:val="28"/>
          <w:szCs w:val="28"/>
        </w:rPr>
        <w:t>3 904 110</w:t>
      </w:r>
    </w:p>
    <w:p w:rsidR="0048349F" w:rsidRPr="002818E1" w:rsidRDefault="0048349F" w:rsidP="009C111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>собственные средства:</w:t>
      </w:r>
      <w:r w:rsidR="00BA7B89">
        <w:rPr>
          <w:rFonts w:ascii="Times New Roman" w:hAnsi="Times New Roman" w:cs="Times New Roman"/>
          <w:b/>
          <w:bCs/>
          <w:sz w:val="28"/>
          <w:szCs w:val="28"/>
        </w:rPr>
        <w:t xml:space="preserve"> 2 342 466</w:t>
      </w:r>
    </w:p>
    <w:p w:rsidR="0048349F" w:rsidRPr="005B0C18" w:rsidRDefault="0048349F" w:rsidP="009C111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18E1">
        <w:rPr>
          <w:rFonts w:ascii="Times New Roman" w:hAnsi="Times New Roman" w:cs="Times New Roman"/>
          <w:sz w:val="28"/>
          <w:szCs w:val="28"/>
        </w:rPr>
        <w:tab/>
        <w:t xml:space="preserve">социальная выплата: </w:t>
      </w:r>
      <w:r w:rsidR="00BA7B89">
        <w:rPr>
          <w:rFonts w:ascii="Times New Roman" w:hAnsi="Times New Roman" w:cs="Times New Roman"/>
          <w:b/>
          <w:bCs/>
          <w:sz w:val="28"/>
          <w:szCs w:val="28"/>
        </w:rPr>
        <w:t>1 561 644</w:t>
      </w:r>
      <w:bookmarkStart w:id="0" w:name="_GoBack"/>
      <w:bookmarkEnd w:id="0"/>
    </w:p>
    <w:p w:rsidR="0048349F" w:rsidRDefault="0048349F" w:rsidP="00EA32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49F" w:rsidRPr="00014AB9" w:rsidRDefault="0048349F" w:rsidP="00EA32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AB9">
        <w:rPr>
          <w:rFonts w:ascii="Times New Roman" w:hAnsi="Times New Roman" w:cs="Times New Roman"/>
          <w:sz w:val="28"/>
          <w:szCs w:val="28"/>
        </w:rPr>
        <w:t>В целях правильного и актуального предоставления документа подтверждающего наличие собственных (заемных средств), для оплаты приобретаемого (строящегося) жилого помещения превышающей размер предоставляемой социальной выплаты рекомендуем перед данными процедурами обращаться в отдел по социальным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4AB9">
        <w:rPr>
          <w:rFonts w:ascii="Times New Roman" w:hAnsi="Times New Roman" w:cs="Times New Roman"/>
          <w:sz w:val="28"/>
          <w:szCs w:val="28"/>
        </w:rPr>
        <w:t xml:space="preserve"> с уточнением стоимости 1 квадратного метра общей площади жилья по муниципальному образованию «</w:t>
      </w:r>
      <w:proofErr w:type="spellStart"/>
      <w:r w:rsidRPr="00014AB9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014AB9">
        <w:rPr>
          <w:rFonts w:ascii="Times New Roman" w:hAnsi="Times New Roman" w:cs="Times New Roman"/>
          <w:sz w:val="28"/>
          <w:szCs w:val="28"/>
        </w:rPr>
        <w:t xml:space="preserve"> район» так, как данные </w:t>
      </w:r>
      <w:r w:rsidRPr="00A4463A">
        <w:rPr>
          <w:rFonts w:ascii="Times New Roman" w:hAnsi="Times New Roman" w:cs="Times New Roman"/>
          <w:b/>
          <w:bCs/>
          <w:sz w:val="28"/>
          <w:szCs w:val="28"/>
        </w:rPr>
        <w:t>ценны изменяются ежеквартально</w:t>
      </w:r>
      <w:r w:rsidRPr="00014AB9">
        <w:rPr>
          <w:rFonts w:ascii="Times New Roman" w:hAnsi="Times New Roman" w:cs="Times New Roman"/>
          <w:sz w:val="28"/>
          <w:szCs w:val="28"/>
        </w:rPr>
        <w:t>, в связи с вступлением в силу новых нормативно правовых актов устанавливающих данную стоимость.</w:t>
      </w:r>
    </w:p>
    <w:p w:rsidR="0048349F" w:rsidRPr="00AC6E55" w:rsidRDefault="0048349F" w:rsidP="00AC6E55">
      <w:pPr>
        <w:spacing w:before="120" w:after="16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C6E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Отдел по социальным вопросам АМО «</w:t>
      </w:r>
      <w:proofErr w:type="spellStart"/>
      <w:r w:rsidRPr="00AC6E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Кошехабльский</w:t>
      </w:r>
      <w:proofErr w:type="spellEnd"/>
      <w:r w:rsidRPr="00AC6E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район», тел: 8 (87770) 9-27-70</w:t>
      </w:r>
    </w:p>
    <w:p w:rsidR="0048349F" w:rsidRPr="00AC6E55" w:rsidRDefault="0048349F" w:rsidP="00AC6E55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C6E5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Приемные дни: Вторник: с 9:30 до 17:00. Четверг: с 9:30 до 17:00. Перерыв с 13:00 до 14:00</w:t>
      </w:r>
    </w:p>
    <w:p w:rsidR="0048349F" w:rsidRPr="009C1116" w:rsidRDefault="0048349F" w:rsidP="00842EC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8349F" w:rsidRPr="009C1116" w:rsidSect="00C94478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C61"/>
    <w:rsid w:val="00014AB9"/>
    <w:rsid w:val="000419BD"/>
    <w:rsid w:val="000464DB"/>
    <w:rsid w:val="0007200C"/>
    <w:rsid w:val="00076D89"/>
    <w:rsid w:val="000B4DCB"/>
    <w:rsid w:val="000B6464"/>
    <w:rsid w:val="000C513A"/>
    <w:rsid w:val="000F2814"/>
    <w:rsid w:val="000F5DB1"/>
    <w:rsid w:val="0010499A"/>
    <w:rsid w:val="00107645"/>
    <w:rsid w:val="001A02F3"/>
    <w:rsid w:val="001B1E31"/>
    <w:rsid w:val="001C1F83"/>
    <w:rsid w:val="00252866"/>
    <w:rsid w:val="002818E1"/>
    <w:rsid w:val="002A4BE3"/>
    <w:rsid w:val="002C28E5"/>
    <w:rsid w:val="002C3E28"/>
    <w:rsid w:val="0033519D"/>
    <w:rsid w:val="003B3799"/>
    <w:rsid w:val="003E3ECC"/>
    <w:rsid w:val="003E77A1"/>
    <w:rsid w:val="00406905"/>
    <w:rsid w:val="004246A7"/>
    <w:rsid w:val="0048349F"/>
    <w:rsid w:val="0049565F"/>
    <w:rsid w:val="005271F1"/>
    <w:rsid w:val="005B0C18"/>
    <w:rsid w:val="005C7614"/>
    <w:rsid w:val="005D31DD"/>
    <w:rsid w:val="005E5A2E"/>
    <w:rsid w:val="005E7D8D"/>
    <w:rsid w:val="00651344"/>
    <w:rsid w:val="00657E6F"/>
    <w:rsid w:val="006C1D3B"/>
    <w:rsid w:val="006D4039"/>
    <w:rsid w:val="007B1549"/>
    <w:rsid w:val="007B5A82"/>
    <w:rsid w:val="007E45CA"/>
    <w:rsid w:val="007F3293"/>
    <w:rsid w:val="0081181D"/>
    <w:rsid w:val="00842ECE"/>
    <w:rsid w:val="00843201"/>
    <w:rsid w:val="008E124C"/>
    <w:rsid w:val="00953CAF"/>
    <w:rsid w:val="00970DEC"/>
    <w:rsid w:val="009A5F23"/>
    <w:rsid w:val="009B732C"/>
    <w:rsid w:val="009C1116"/>
    <w:rsid w:val="009F2C0F"/>
    <w:rsid w:val="00A329D7"/>
    <w:rsid w:val="00A4463A"/>
    <w:rsid w:val="00A84083"/>
    <w:rsid w:val="00AC6E55"/>
    <w:rsid w:val="00B23AB2"/>
    <w:rsid w:val="00B50A41"/>
    <w:rsid w:val="00B6216A"/>
    <w:rsid w:val="00B71E51"/>
    <w:rsid w:val="00BA7B89"/>
    <w:rsid w:val="00BC635F"/>
    <w:rsid w:val="00C94478"/>
    <w:rsid w:val="00C96479"/>
    <w:rsid w:val="00C9774F"/>
    <w:rsid w:val="00CF5C3B"/>
    <w:rsid w:val="00D6222D"/>
    <w:rsid w:val="00DA5C61"/>
    <w:rsid w:val="00DC34EA"/>
    <w:rsid w:val="00E12E30"/>
    <w:rsid w:val="00E31953"/>
    <w:rsid w:val="00EA32AA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6C5D3"/>
  <w15:docId w15:val="{F86065BF-3210-4148-81D2-EE760863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B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1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C1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</dc:creator>
  <cp:keywords/>
  <dc:description/>
  <cp:lastModifiedBy>RePack by Diakov</cp:lastModifiedBy>
  <cp:revision>112</cp:revision>
  <cp:lastPrinted>2019-01-16T09:32:00Z</cp:lastPrinted>
  <dcterms:created xsi:type="dcterms:W3CDTF">2014-04-27T12:47:00Z</dcterms:created>
  <dcterms:modified xsi:type="dcterms:W3CDTF">2019-01-16T09:32:00Z</dcterms:modified>
</cp:coreProperties>
</file>